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  <w:t>2</w:t>
      </w:r>
    </w:p>
    <w:p>
      <w:pPr>
        <w:spacing w:before="143" w:line="219" w:lineRule="auto"/>
        <w:jc w:val="center"/>
        <w:outlineLvl w:val="0"/>
        <w:rPr>
          <w:rFonts w:ascii="宋体" w:hAnsi="宋体" w:eastAsia="宋体" w:cs="宋体"/>
          <w:b/>
          <w:bCs/>
          <w:spacing w:val="-6"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pacing w:val="-6"/>
          <w:sz w:val="44"/>
          <w:szCs w:val="44"/>
          <w:lang w:eastAsia="zh-CN"/>
        </w:rPr>
        <w:t>参会企业</w:t>
      </w: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报名表</w:t>
      </w:r>
      <w:bookmarkEnd w:id="0"/>
    </w:p>
    <w:p>
      <w:pPr>
        <w:spacing w:before="62"/>
      </w:pPr>
    </w:p>
    <w:tbl>
      <w:tblPr>
        <w:tblStyle w:val="10"/>
        <w:tblW w:w="8770" w:type="dxa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3"/>
        <w:gridCol w:w="3326"/>
        <w:gridCol w:w="1798"/>
        <w:gridCol w:w="211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533" w:type="dxa"/>
            <w:noWrap w:val="0"/>
            <w:vAlign w:val="top"/>
          </w:tcPr>
          <w:p>
            <w:pPr>
              <w:spacing w:before="281" w:line="221" w:lineRule="auto"/>
              <w:ind w:left="1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3"/>
                <w:sz w:val="31"/>
                <w:szCs w:val="31"/>
              </w:rPr>
              <w:t>企业名称</w:t>
            </w:r>
          </w:p>
        </w:tc>
        <w:tc>
          <w:tcPr>
            <w:tcW w:w="72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33" w:type="dxa"/>
            <w:noWrap w:val="0"/>
            <w:vAlign w:val="top"/>
          </w:tcPr>
          <w:p>
            <w:pPr>
              <w:spacing w:before="274" w:line="220" w:lineRule="auto"/>
              <w:ind w:left="1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7"/>
                <w:sz w:val="31"/>
                <w:szCs w:val="31"/>
              </w:rPr>
              <w:t>经营范围</w:t>
            </w:r>
          </w:p>
        </w:tc>
        <w:tc>
          <w:tcPr>
            <w:tcW w:w="72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33" w:type="dxa"/>
            <w:noWrap w:val="0"/>
            <w:vAlign w:val="top"/>
          </w:tcPr>
          <w:p>
            <w:pPr>
              <w:spacing w:before="279" w:line="221" w:lineRule="auto"/>
              <w:ind w:left="2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4"/>
                <w:sz w:val="31"/>
                <w:szCs w:val="31"/>
              </w:rPr>
              <w:t>联系人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798" w:type="dxa"/>
            <w:noWrap w:val="0"/>
            <w:vAlign w:val="top"/>
          </w:tcPr>
          <w:p>
            <w:pPr>
              <w:spacing w:before="272" w:line="219" w:lineRule="auto"/>
              <w:ind w:left="535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</w:t>
            </w:r>
          </w:p>
        </w:tc>
        <w:tc>
          <w:tcPr>
            <w:tcW w:w="211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1533" w:type="dxa"/>
            <w:noWrap w:val="0"/>
            <w:vAlign w:val="top"/>
          </w:tcPr>
          <w:p>
            <w:pPr>
              <w:spacing w:before="317"/>
              <w:ind w:left="29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2"/>
                <w:sz w:val="31"/>
                <w:szCs w:val="31"/>
              </w:rPr>
              <w:t>E-mail</w:t>
            </w:r>
          </w:p>
        </w:tc>
        <w:tc>
          <w:tcPr>
            <w:tcW w:w="7237" w:type="dxa"/>
            <w:gridSpan w:val="3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33" w:type="dxa"/>
            <w:noWrap w:val="0"/>
            <w:vAlign w:val="top"/>
          </w:tcPr>
          <w:p>
            <w:pPr>
              <w:spacing w:before="277" w:line="219" w:lineRule="auto"/>
              <w:ind w:left="364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姓</w:t>
            </w:r>
            <w:r>
              <w:rPr>
                <w:rFonts w:ascii="宋体" w:hAnsi="宋体" w:eastAsia="宋体" w:cs="宋体"/>
                <w:spacing w:val="73"/>
                <w:sz w:val="31"/>
                <w:szCs w:val="31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名</w:t>
            </w:r>
          </w:p>
        </w:tc>
        <w:tc>
          <w:tcPr>
            <w:tcW w:w="3326" w:type="dxa"/>
            <w:noWrap w:val="0"/>
            <w:vAlign w:val="top"/>
          </w:tcPr>
          <w:p>
            <w:pPr>
              <w:spacing w:before="277" w:line="219" w:lineRule="auto"/>
              <w:ind w:left="1211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职</w:t>
            </w:r>
            <w:r>
              <w:rPr>
                <w:rFonts w:ascii="宋体" w:hAnsi="宋体" w:eastAsia="宋体" w:cs="宋体"/>
                <w:spacing w:val="21"/>
                <w:sz w:val="31"/>
                <w:szCs w:val="31"/>
              </w:rPr>
              <w:t xml:space="preserve">  </w:t>
            </w:r>
            <w:r>
              <w:rPr>
                <w:rFonts w:ascii="宋体" w:hAnsi="宋体" w:eastAsia="宋体" w:cs="宋体"/>
                <w:spacing w:val="-7"/>
                <w:sz w:val="31"/>
                <w:szCs w:val="31"/>
              </w:rPr>
              <w:t>务</w:t>
            </w:r>
          </w:p>
        </w:tc>
        <w:tc>
          <w:tcPr>
            <w:tcW w:w="3911" w:type="dxa"/>
            <w:gridSpan w:val="2"/>
            <w:noWrap w:val="0"/>
            <w:vAlign w:val="top"/>
          </w:tcPr>
          <w:p>
            <w:pPr>
              <w:spacing w:before="275" w:line="219" w:lineRule="auto"/>
              <w:ind w:left="1596"/>
              <w:rPr>
                <w:rFonts w:ascii="宋体" w:hAnsi="宋体" w:eastAsia="宋体" w:cs="宋体"/>
                <w:sz w:val="31"/>
                <w:szCs w:val="31"/>
              </w:rPr>
            </w:pPr>
            <w:r>
              <w:rPr>
                <w:rFonts w:ascii="宋体" w:hAnsi="宋体" w:eastAsia="宋体" w:cs="宋体"/>
                <w:spacing w:val="6"/>
                <w:sz w:val="31"/>
                <w:szCs w:val="31"/>
              </w:rPr>
              <w:t>手机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15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8" w:hRule="atLeast"/>
        </w:trPr>
        <w:tc>
          <w:tcPr>
            <w:tcW w:w="15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1533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326" w:type="dxa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3911" w:type="dxa"/>
            <w:gridSpan w:val="2"/>
            <w:noWrap w:val="0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仿宋" w:hAnsi="仿宋" w:eastAsia="仿宋" w:cs="仿宋"/>
          <w:sz w:val="32"/>
          <w:szCs w:val="32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32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"/>
        </w:rPr>
      </w:pPr>
    </w:p>
    <w:p/>
    <w:sectPr>
      <w:pgSz w:w="11906" w:h="16838"/>
      <w:pgMar w:top="2098" w:right="1474" w:bottom="198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true"/>
  <w:bordersDoNotSurroundFooter w:val="true"/>
  <w:documentProtection w:enforcement="0"/>
  <w:defaultTabStop w:val="420"/>
  <w:evenAndOddHeaders w:val="true"/>
  <w:drawingGridVerticalSpacing w:val="156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FE179D"/>
    <w:rsid w:val="157B9DC3"/>
    <w:rsid w:val="3FFB015F"/>
    <w:rsid w:val="51FED7AB"/>
    <w:rsid w:val="56FFDF3D"/>
    <w:rsid w:val="5EE7F75B"/>
    <w:rsid w:val="5EFA7CCD"/>
    <w:rsid w:val="6DFF1CC6"/>
    <w:rsid w:val="7744C5B3"/>
    <w:rsid w:val="7A7F5111"/>
    <w:rsid w:val="7AFF14AE"/>
    <w:rsid w:val="7F5F15F0"/>
    <w:rsid w:val="7F7D58EC"/>
    <w:rsid w:val="7FD7FDB8"/>
    <w:rsid w:val="7FF92EDC"/>
    <w:rsid w:val="8BEBD800"/>
    <w:rsid w:val="9D4B5CFF"/>
    <w:rsid w:val="BA7B23C6"/>
    <w:rsid w:val="BFF7518B"/>
    <w:rsid w:val="DFF743DB"/>
    <w:rsid w:val="E5DF1DF9"/>
    <w:rsid w:val="E7FBBB1D"/>
    <w:rsid w:val="E8734C91"/>
    <w:rsid w:val="E9F71EFB"/>
    <w:rsid w:val="ED9BFF15"/>
    <w:rsid w:val="F3DF7AA2"/>
    <w:rsid w:val="FBFF1093"/>
    <w:rsid w:val="FDF50630"/>
    <w:rsid w:val="FE734873"/>
    <w:rsid w:val="FFFAD154"/>
    <w:rsid w:val="FFFE1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 w:line="600" w:lineRule="exact"/>
      <w:ind w:firstLine="0" w:firstLineChars="0"/>
      <w:jc w:val="center"/>
      <w:outlineLvl w:val="0"/>
    </w:pPr>
    <w:rPr>
      <w:rFonts w:hint="eastAsia" w:ascii="方正小标宋简体" w:hAnsi="方正小标宋简体" w:eastAsia="方正小标宋简体" w:cs="方正小标宋简体"/>
      <w:kern w:val="44"/>
      <w:sz w:val="44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黑体" w:hAnsi="黑体" w:eastAsia="黑体" w:cs="黑体"/>
      <w:kern w:val="0"/>
      <w:szCs w:val="36"/>
      <w:lang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100" w:beforeAutospacing="1" w:after="100" w:afterAutospacing="1"/>
      <w:jc w:val="left"/>
      <w:outlineLvl w:val="2"/>
    </w:pPr>
    <w:rPr>
      <w:rFonts w:hint="eastAsia" w:ascii="楷体" w:hAnsi="楷体" w:eastAsia="楷体" w:cs="楷体"/>
      <w:kern w:val="0"/>
      <w:sz w:val="32"/>
      <w:szCs w:val="27"/>
      <w:lang w:bidi="ar"/>
    </w:rPr>
  </w:style>
  <w:style w:type="paragraph" w:styleId="5">
    <w:name w:val="heading 4"/>
    <w:basedOn w:val="1"/>
    <w:next w:val="1"/>
    <w:semiHidden/>
    <w:unhideWhenUsed/>
    <w:qFormat/>
    <w:uiPriority w:val="0"/>
    <w:pPr>
      <w:keepNext w:val="0"/>
      <w:keepLines w:val="0"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Arial" w:hAnsi="Arial" w:eastAsia="SimHei"/>
      <w:b/>
      <w:sz w:val="28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table" w:customStyle="1" w:styleId="10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2025-04-21T14:28:00Z</dcterms:created>
  <dc:creator>baixin</dc:creator>
  <cp:lastModifiedBy>baixin</cp:lastModifiedBy>
  <dcterms:modified xsi:type="dcterms:W3CDTF">2025-04-21T14:28:54Z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</Properties>
</file>