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w:t>
      </w:r>
      <w:bookmarkStart w:id="0" w:name="_GoBack"/>
      <w:bookmarkEnd w:id="0"/>
      <w:r>
        <w:rPr>
          <w:rFonts w:hint="eastAsia" w:ascii="宋体" w:hAnsi="宋体" w:eastAsia="宋体" w:cs="宋体"/>
          <w:b/>
          <w:bCs/>
          <w:sz w:val="44"/>
          <w:szCs w:val="44"/>
        </w:rPr>
        <w:t>于落实20</w:t>
      </w:r>
      <w:r>
        <w:rPr>
          <w:rFonts w:hint="default" w:ascii="宋体" w:hAnsi="宋体" w:eastAsia="宋体" w:cs="宋体"/>
          <w:b/>
          <w:bCs/>
          <w:sz w:val="44"/>
          <w:szCs w:val="44"/>
          <w:lang w:val="en-US"/>
        </w:rPr>
        <w:t>20</w:t>
      </w:r>
      <w:r>
        <w:rPr>
          <w:rFonts w:hint="eastAsia" w:ascii="宋体" w:hAnsi="宋体" w:eastAsia="宋体" w:cs="宋体"/>
          <w:b/>
          <w:bCs/>
          <w:sz w:val="44"/>
          <w:szCs w:val="44"/>
        </w:rPr>
        <w:t>年度高新技术企业认定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奖励政策的通知</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一、奖励对象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default" w:ascii="仿宋" w:hAnsi="仿宋" w:eastAsia="仿宋" w:cs="仿宋"/>
          <w:sz w:val="32"/>
          <w:szCs w:val="32"/>
          <w:lang w:val="en-US"/>
        </w:rPr>
        <w:t>20</w:t>
      </w:r>
      <w:r>
        <w:rPr>
          <w:rFonts w:hint="eastAsia" w:ascii="仿宋" w:hAnsi="仿宋" w:eastAsia="仿宋" w:cs="仿宋"/>
          <w:sz w:val="32"/>
          <w:szCs w:val="32"/>
        </w:rPr>
        <w:t>年度首次通过认定或连续三次通过认定的高新技术企业。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二、奖励标准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首次通过认定的高新技术企业一次性奖励10万元；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连续三次通过认定的高新技术企业</w:t>
      </w:r>
      <w:r>
        <w:rPr>
          <w:rFonts w:hint="eastAsia" w:ascii="仿宋" w:hAnsi="仿宋" w:eastAsia="仿宋" w:cs="仿宋"/>
          <w:sz w:val="32"/>
          <w:szCs w:val="32"/>
          <w:lang w:eastAsia="zh-CN"/>
        </w:rPr>
        <w:t>追加</w:t>
      </w:r>
      <w:r>
        <w:rPr>
          <w:rFonts w:hint="eastAsia" w:ascii="仿宋" w:hAnsi="仿宋" w:eastAsia="仿宋" w:cs="仿宋"/>
          <w:sz w:val="32"/>
          <w:szCs w:val="32"/>
        </w:rPr>
        <w:t>奖励</w:t>
      </w:r>
      <w:r>
        <w:rPr>
          <w:rFonts w:hint="eastAsia" w:ascii="仿宋" w:hAnsi="仿宋" w:eastAsia="仿宋" w:cs="仿宋"/>
          <w:sz w:val="32"/>
          <w:szCs w:val="32"/>
          <w:lang w:val="en-US" w:eastAsia="zh-CN"/>
        </w:rPr>
        <w:t>1</w:t>
      </w:r>
      <w:r>
        <w:rPr>
          <w:rFonts w:hint="eastAsia" w:ascii="仿宋" w:hAnsi="仿宋" w:eastAsia="仿宋" w:cs="仿宋"/>
          <w:sz w:val="32"/>
          <w:szCs w:val="32"/>
        </w:rPr>
        <w:t>0万元</w:t>
      </w:r>
      <w:r>
        <w:rPr>
          <w:rFonts w:hint="eastAsia" w:ascii="仿宋" w:hAnsi="仿宋" w:eastAsia="仿宋" w:cs="仿宋"/>
          <w:sz w:val="32"/>
          <w:szCs w:val="32"/>
          <w:lang w:eastAsia="zh-CN"/>
        </w:rPr>
        <w:t>，以往年度已享受过该政策的高新技术企业不再重复奖励。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1.《高新技术企业认定奖励资金申请表》（附</w:t>
      </w:r>
      <w:r>
        <w:rPr>
          <w:rFonts w:hint="eastAsia" w:ascii="仿宋" w:hAnsi="仿宋" w:eastAsia="仿宋" w:cs="仿宋"/>
          <w:sz w:val="32"/>
          <w:szCs w:val="32"/>
          <w:lang w:eastAsia="zh-CN"/>
        </w:rPr>
        <w:t>表</w:t>
      </w:r>
      <w:r>
        <w:rPr>
          <w:rFonts w:hint="eastAsia" w:ascii="仿宋" w:hAnsi="仿宋" w:eastAsia="仿宋" w:cs="仿宋"/>
          <w:sz w:val="32"/>
          <w:szCs w:val="32"/>
        </w:rPr>
        <w:t>1）</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2.《高新技术企业认定奖励资金推荐汇总表》（</w:t>
      </w:r>
      <w:r>
        <w:rPr>
          <w:rFonts w:hint="eastAsia" w:ascii="仿宋" w:hAnsi="仿宋" w:eastAsia="仿宋" w:cs="仿宋"/>
          <w:sz w:val="32"/>
          <w:szCs w:val="32"/>
          <w:lang w:eastAsia="zh-CN"/>
        </w:rPr>
        <w:t>附表</w:t>
      </w:r>
      <w:r>
        <w:rPr>
          <w:rFonts w:hint="eastAsia" w:ascii="仿宋" w:hAnsi="仿宋" w:eastAsia="仿宋" w:cs="仿宋"/>
          <w:sz w:val="32"/>
          <w:szCs w:val="32"/>
        </w:rPr>
        <w:t>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3.申报企业2020年度纳税申报表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1.各县科技管理部门及时通知所辖区域内符合奖励条件的企业填写《高新技术企业认定奖励申请表》（一式</w:t>
      </w:r>
      <w:r>
        <w:rPr>
          <w:rFonts w:hint="eastAsia" w:ascii="仿宋" w:hAnsi="仿宋" w:eastAsia="仿宋" w:cs="仿宋"/>
          <w:sz w:val="32"/>
          <w:szCs w:val="32"/>
          <w:lang w:eastAsia="zh-CN"/>
        </w:rPr>
        <w:t>三</w:t>
      </w:r>
      <w:r>
        <w:rPr>
          <w:rFonts w:hint="eastAsia" w:ascii="仿宋" w:hAnsi="仿宋" w:eastAsia="仿宋" w:cs="仿宋"/>
          <w:sz w:val="32"/>
          <w:szCs w:val="32"/>
        </w:rPr>
        <w:t>份），经单位主要负责人签字，加盖单位公章，扫描生成PDF格式文件，文件名称为企业名称，</w:t>
      </w:r>
      <w:r>
        <w:rPr>
          <w:rFonts w:hint="eastAsia" w:ascii="仿宋" w:hAnsi="仿宋" w:eastAsia="仿宋" w:cs="仿宋"/>
          <w:sz w:val="32"/>
          <w:szCs w:val="32"/>
          <w:lang w:eastAsia="zh-CN"/>
        </w:rPr>
        <w:t>企业将本单位</w:t>
      </w:r>
      <w:r>
        <w:rPr>
          <w:rFonts w:hint="eastAsia" w:ascii="仿宋" w:hAnsi="仿宋" w:eastAsia="仿宋" w:cs="仿宋"/>
          <w:sz w:val="32"/>
          <w:szCs w:val="32"/>
          <w:lang w:val="en-US" w:eastAsia="zh-CN"/>
        </w:rPr>
        <w:t>2020年度纳税申报表、</w:t>
      </w:r>
      <w:r>
        <w:rPr>
          <w:rFonts w:hint="eastAsia" w:ascii="仿宋" w:hAnsi="仿宋" w:eastAsia="仿宋" w:cs="仿宋"/>
          <w:sz w:val="32"/>
          <w:szCs w:val="32"/>
        </w:rPr>
        <w:t>申请表</w:t>
      </w:r>
      <w:r>
        <w:rPr>
          <w:rFonts w:hint="eastAsia" w:ascii="仿宋" w:hAnsi="仿宋" w:eastAsia="仿宋" w:cs="仿宋"/>
          <w:sz w:val="32"/>
          <w:szCs w:val="32"/>
          <w:lang w:val="en-US" w:eastAsia="zh-CN"/>
        </w:rPr>
        <w:t>W</w:t>
      </w:r>
      <w:r>
        <w:rPr>
          <w:rFonts w:hint="eastAsia" w:ascii="仿宋" w:hAnsi="仿宋" w:eastAsia="仿宋" w:cs="仿宋"/>
          <w:sz w:val="32"/>
          <w:szCs w:val="32"/>
        </w:rPr>
        <w:t>ord版和PDF版一同发送至所在县（市、区）科技管理部门。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2.各县科技管理部门汇总企业申请表，</w:t>
      </w:r>
      <w:r>
        <w:rPr>
          <w:rFonts w:hint="eastAsia" w:ascii="仿宋" w:hAnsi="仿宋" w:eastAsia="仿宋" w:cs="仿宋"/>
          <w:sz w:val="32"/>
          <w:szCs w:val="32"/>
          <w:lang w:eastAsia="zh-CN"/>
        </w:rPr>
        <w:t>针对</w:t>
      </w:r>
      <w:r>
        <w:rPr>
          <w:rFonts w:hint="eastAsia" w:ascii="仿宋" w:hAnsi="仿宋" w:eastAsia="仿宋" w:cs="仿宋"/>
          <w:sz w:val="32"/>
          <w:szCs w:val="32"/>
        </w:rPr>
        <w:t>企业最新运营情况进行</w:t>
      </w:r>
      <w:r>
        <w:rPr>
          <w:rFonts w:hint="eastAsia" w:ascii="仿宋" w:hAnsi="仿宋" w:eastAsia="仿宋" w:cs="仿宋"/>
          <w:sz w:val="32"/>
          <w:szCs w:val="32"/>
          <w:lang w:eastAsia="zh-CN"/>
        </w:rPr>
        <w:t>现场核查后</w:t>
      </w:r>
      <w:r>
        <w:rPr>
          <w:rFonts w:hint="eastAsia" w:ascii="仿宋" w:hAnsi="仿宋" w:eastAsia="仿宋" w:cs="仿宋"/>
          <w:sz w:val="32"/>
          <w:szCs w:val="32"/>
        </w:rPr>
        <w:t>，出具推荐函并附《高新技术企业认定奖励推荐汇总表》（一份）。推荐函及汇总表加盖科技管理单位公章后，扫描生成PDF格式文件。全部纸质版资料及其PDF、</w:t>
      </w:r>
      <w:r>
        <w:rPr>
          <w:rFonts w:hint="eastAsia" w:ascii="仿宋" w:hAnsi="仿宋" w:eastAsia="仿宋" w:cs="仿宋"/>
          <w:sz w:val="32"/>
          <w:szCs w:val="32"/>
          <w:lang w:val="en-US" w:eastAsia="zh-CN"/>
        </w:rPr>
        <w:t>W</w:t>
      </w:r>
      <w:r>
        <w:rPr>
          <w:rFonts w:hint="eastAsia" w:ascii="仿宋" w:hAnsi="仿宋" w:eastAsia="仿宋" w:cs="仿宋"/>
          <w:sz w:val="32"/>
          <w:szCs w:val="32"/>
        </w:rPr>
        <w:t>ord版电子资料一同报送至市科技局高新科。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五、有关要求</w:t>
      </w:r>
    </w:p>
    <w:p>
      <w:pPr>
        <w:pStyle w:val="3"/>
        <w:keepNext w:val="0"/>
        <w:keepLines w:val="0"/>
        <w:widowControl/>
        <w:suppressLineNumbers w:val="0"/>
        <w:shd w:val="clear" w:color="auto" w:fill="FFFFFF"/>
        <w:spacing w:before="0" w:beforeAutospacing="0" w:after="75" w:afterAutospacing="0"/>
        <w:ind w:left="0" w:right="0" w:firstLine="420"/>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 认定前一年及认定后发生过重大安全事故、重大质量事故或严重环境违法行为的企业不予奖励；存在科研诚信不端行为的企业不予奖励；纳入失信被执行人名单的企业不予奖励；在历次审计、巡视中发现问题的企业不予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2.各申报企业应如实填报相关数据，对填报资料真实性负责，并应严格按照《临汾市人民政府办公厅关于印发临汾市进一步支持科技创新的若干措施的通知》</w:t>
      </w:r>
      <w:r>
        <w:rPr>
          <w:rFonts w:hint="eastAsia" w:ascii="仿宋" w:hAnsi="仿宋" w:eastAsia="仿宋" w:cs="仿宋"/>
          <w:sz w:val="32"/>
          <w:szCs w:val="32"/>
          <w:lang w:eastAsia="zh-CN"/>
        </w:rPr>
        <w:t>（</w:t>
      </w:r>
      <w:r>
        <w:rPr>
          <w:rFonts w:hint="eastAsia" w:ascii="仿宋" w:hAnsi="仿宋" w:eastAsia="仿宋" w:cs="仿宋"/>
          <w:sz w:val="32"/>
          <w:szCs w:val="32"/>
        </w:rPr>
        <w:t>临政办发〔2018〕35号</w:t>
      </w:r>
      <w:r>
        <w:rPr>
          <w:rFonts w:hint="eastAsia" w:ascii="仿宋" w:hAnsi="仿宋" w:eastAsia="仿宋" w:cs="仿宋"/>
          <w:sz w:val="32"/>
          <w:szCs w:val="32"/>
          <w:lang w:eastAsia="zh-CN"/>
        </w:rPr>
        <w:t>）</w:t>
      </w:r>
      <w:r>
        <w:rPr>
          <w:rFonts w:hint="eastAsia" w:ascii="仿宋" w:hAnsi="仿宋" w:eastAsia="仿宋" w:cs="仿宋"/>
          <w:sz w:val="32"/>
          <w:szCs w:val="32"/>
        </w:rPr>
        <w:t>规定，将奖励资金用于奖励研发团队。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3.各</w:t>
      </w:r>
      <w:r>
        <w:rPr>
          <w:rFonts w:hint="eastAsia" w:ascii="仿宋" w:hAnsi="仿宋" w:eastAsia="仿宋" w:cs="仿宋"/>
          <w:sz w:val="32"/>
          <w:szCs w:val="32"/>
          <w:lang w:eastAsia="zh-CN"/>
        </w:rPr>
        <w:t>县</w:t>
      </w:r>
      <w:r>
        <w:rPr>
          <w:rFonts w:hint="eastAsia" w:ascii="仿宋" w:hAnsi="仿宋" w:eastAsia="仿宋" w:cs="仿宋"/>
          <w:sz w:val="32"/>
          <w:szCs w:val="32"/>
        </w:rPr>
        <w:t>科技</w:t>
      </w:r>
      <w:r>
        <w:rPr>
          <w:rFonts w:hint="eastAsia" w:ascii="仿宋" w:hAnsi="仿宋" w:eastAsia="仿宋" w:cs="仿宋"/>
          <w:sz w:val="32"/>
          <w:szCs w:val="32"/>
          <w:lang w:eastAsia="zh-CN"/>
        </w:rPr>
        <w:t>管理部门</w:t>
      </w:r>
      <w:r>
        <w:rPr>
          <w:rFonts w:hint="eastAsia" w:ascii="仿宋" w:hAnsi="仿宋" w:eastAsia="仿宋" w:cs="仿宋"/>
          <w:sz w:val="32"/>
          <w:szCs w:val="32"/>
        </w:rPr>
        <w:t>应及时通知所属区域企业填报申请，并结合企业</w:t>
      </w:r>
      <w:r>
        <w:rPr>
          <w:rFonts w:hint="eastAsia" w:ascii="仿宋" w:hAnsi="仿宋" w:eastAsia="仿宋" w:cs="仿宋"/>
          <w:sz w:val="32"/>
          <w:szCs w:val="32"/>
          <w:lang w:eastAsia="zh-CN"/>
        </w:rPr>
        <w:t>实际</w:t>
      </w:r>
      <w:r>
        <w:rPr>
          <w:rFonts w:hint="eastAsia" w:ascii="仿宋" w:hAnsi="仿宋" w:eastAsia="仿宋" w:cs="仿宋"/>
          <w:sz w:val="32"/>
          <w:szCs w:val="32"/>
        </w:rPr>
        <w:t>运营的最新动态对申报企业提出推荐意见。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师万红</w:t>
      </w:r>
      <w:r>
        <w:rPr>
          <w:rFonts w:hint="eastAsia" w:ascii="仿宋" w:hAnsi="仿宋" w:eastAsia="仿宋" w:cs="仿宋"/>
          <w:sz w:val="32"/>
          <w:szCs w:val="32"/>
        </w:rPr>
        <w:t xml:space="preserve">  </w:t>
      </w:r>
      <w:r>
        <w:rPr>
          <w:rFonts w:hint="eastAsia" w:ascii="仿宋" w:hAnsi="仿宋" w:eastAsia="仿宋" w:cs="仿宋"/>
          <w:sz w:val="32"/>
          <w:szCs w:val="32"/>
          <w:lang w:eastAsia="zh-CN"/>
        </w:rPr>
        <w:t>崔安宁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联系电话：035</w:t>
      </w:r>
      <w:r>
        <w:rPr>
          <w:rFonts w:hint="eastAsia" w:ascii="仿宋" w:hAnsi="仿宋" w:eastAsia="仿宋" w:cs="仿宋"/>
          <w:sz w:val="32"/>
          <w:szCs w:val="32"/>
          <w:lang w:val="en-US" w:eastAsia="zh-CN"/>
        </w:rPr>
        <w:t>7-2100985</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_GB2312" w:hAnsi="仿宋_GB2312" w:eastAsia="仿宋_GB2312" w:cs="仿宋_GB2312"/>
          <w:sz w:val="32"/>
          <w:szCs w:val="32"/>
          <w:lang w:val="en-US" w:eastAsia="zh-CN"/>
        </w:rPr>
        <w:t>附表附后，</w:t>
      </w:r>
      <w:r>
        <w:rPr>
          <w:rFonts w:hint="eastAsia" w:ascii="仿宋_GB2312" w:hAnsi="仿宋_GB2312" w:eastAsia="仿宋_GB2312"/>
          <w:sz w:val="32"/>
          <w:szCs w:val="24"/>
          <w:lang w:eastAsia="zh-CN"/>
        </w:rPr>
        <w:t>表格中“上年度”“上年”指</w:t>
      </w:r>
      <w:r>
        <w:rPr>
          <w:rFonts w:hint="eastAsia" w:ascii="仿宋_GB2312" w:hAnsi="仿宋_GB2312" w:eastAsia="仿宋_GB2312"/>
          <w:sz w:val="32"/>
          <w:szCs w:val="24"/>
          <w:lang w:val="en-US" w:eastAsia="zh-CN"/>
        </w:rPr>
        <w:t>2020年。</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黑体"/>
          <w:sz w:val="30"/>
          <w:szCs w:val="28"/>
          <w:lang w:val="en-US" w:eastAsia="zh-CN"/>
        </w:rPr>
      </w:pPr>
      <w:r>
        <w:rPr>
          <w:rFonts w:hint="eastAsia" w:ascii="仿宋_GB2312" w:hAnsi="仿宋_GB2312" w:eastAsia="仿宋_GB2312" w:cs="黑体"/>
          <w:sz w:val="30"/>
          <w:szCs w:val="28"/>
          <w:lang w:val="en-US" w:eastAsia="zh-CN"/>
        </w:rPr>
        <w:t>附表1</w:t>
      </w:r>
    </w:p>
    <w:p>
      <w:pPr>
        <w:ind w:left="0" w:leftChars="0" w:right="0" w:rightChars="0" w:firstLine="0" w:firstLineChars="0"/>
        <w:jc w:val="center"/>
        <w:rPr>
          <w:rFonts w:hint="eastAsia" w:ascii="黑体" w:hAnsi="黑体" w:eastAsia="黑体" w:cs="黑体"/>
          <w:b/>
          <w:bCs w:val="0"/>
          <w:sz w:val="36"/>
          <w:szCs w:val="10"/>
        </w:rPr>
      </w:pPr>
      <w:r>
        <w:rPr>
          <w:rFonts w:hint="eastAsia" w:ascii="宋体" w:hAnsi="宋体" w:eastAsia="宋体" w:cs="方正小标宋简体"/>
          <w:b/>
          <w:bCs w:val="0"/>
          <w:sz w:val="36"/>
          <w:szCs w:val="28"/>
        </w:rPr>
        <w:t>高新技术企业认定奖励申请表</w:t>
      </w:r>
    </w:p>
    <w:tbl>
      <w:tblPr>
        <w:tblStyle w:val="4"/>
        <w:tblW w:w="8767"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840"/>
        <w:gridCol w:w="570"/>
        <w:gridCol w:w="660"/>
        <w:gridCol w:w="615"/>
        <w:gridCol w:w="255"/>
        <w:gridCol w:w="648"/>
        <w:gridCol w:w="867"/>
        <w:gridCol w:w="180"/>
        <w:gridCol w:w="412"/>
        <w:gridCol w:w="263"/>
        <w:gridCol w:w="330"/>
        <w:gridCol w:w="127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单位名称</w:t>
            </w:r>
          </w:p>
        </w:tc>
        <w:tc>
          <w:tcPr>
            <w:tcW w:w="6922" w:type="dxa"/>
            <w:gridSpan w:val="13"/>
            <w:noWrap w:val="0"/>
            <w:vAlign w:val="center"/>
          </w:tcPr>
          <w:p>
            <w:pPr>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社会信用代码</w:t>
            </w:r>
          </w:p>
        </w:tc>
        <w:tc>
          <w:tcPr>
            <w:tcW w:w="2685" w:type="dxa"/>
            <w:gridSpan w:val="4"/>
            <w:noWrap w:val="0"/>
            <w:vAlign w:val="center"/>
          </w:tcPr>
          <w:p>
            <w:pPr>
              <w:spacing w:line="400" w:lineRule="exact"/>
              <w:jc w:val="center"/>
              <w:rPr>
                <w:rFonts w:hint="eastAsia" w:ascii="仿宋" w:hAnsi="仿宋" w:eastAsia="仿宋" w:cs="仿宋"/>
                <w:bCs/>
                <w:sz w:val="24"/>
                <w:szCs w:val="24"/>
              </w:rPr>
            </w:pPr>
          </w:p>
        </w:tc>
        <w:tc>
          <w:tcPr>
            <w:tcW w:w="1950" w:type="dxa"/>
            <w:gridSpan w:val="4"/>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高企证书号码</w:t>
            </w:r>
          </w:p>
        </w:tc>
        <w:tc>
          <w:tcPr>
            <w:tcW w:w="2287" w:type="dxa"/>
            <w:gridSpan w:val="5"/>
            <w:noWrap w:val="0"/>
            <w:vAlign w:val="center"/>
          </w:tcPr>
          <w:p>
            <w:pPr>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注册地址</w:t>
            </w:r>
          </w:p>
        </w:tc>
        <w:tc>
          <w:tcPr>
            <w:tcW w:w="6922" w:type="dxa"/>
            <w:gridSpan w:val="13"/>
            <w:noWrap w:val="0"/>
            <w:vAlign w:val="center"/>
          </w:tcPr>
          <w:p>
            <w:pPr>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通讯地址</w:t>
            </w:r>
          </w:p>
        </w:tc>
        <w:tc>
          <w:tcPr>
            <w:tcW w:w="3588" w:type="dxa"/>
            <w:gridSpan w:val="6"/>
            <w:noWrap w:val="0"/>
            <w:vAlign w:val="center"/>
          </w:tcPr>
          <w:p>
            <w:pPr>
              <w:spacing w:line="400" w:lineRule="exact"/>
              <w:jc w:val="center"/>
              <w:rPr>
                <w:rFonts w:hint="eastAsia" w:ascii="仿宋" w:hAnsi="仿宋" w:eastAsia="仿宋" w:cs="仿宋"/>
                <w:b/>
                <w:sz w:val="24"/>
                <w:szCs w:val="24"/>
              </w:rPr>
            </w:pPr>
          </w:p>
        </w:tc>
        <w:tc>
          <w:tcPr>
            <w:tcW w:w="1459" w:type="dxa"/>
            <w:gridSpan w:val="3"/>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邮编</w:t>
            </w:r>
          </w:p>
        </w:tc>
        <w:tc>
          <w:tcPr>
            <w:tcW w:w="1875" w:type="dxa"/>
            <w:gridSpan w:val="4"/>
            <w:noWrap w:val="0"/>
            <w:vAlign w:val="center"/>
          </w:tcPr>
          <w:p>
            <w:pPr>
              <w:spacing w:line="400" w:lineRule="exact"/>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法</w:t>
            </w:r>
            <w:r>
              <w:rPr>
                <w:rFonts w:hint="eastAsia" w:ascii="仿宋" w:hAnsi="仿宋" w:eastAsia="仿宋" w:cs="仿宋"/>
                <w:bCs/>
                <w:sz w:val="24"/>
                <w:szCs w:val="24"/>
                <w:lang w:eastAsia="zh-CN"/>
              </w:rPr>
              <w:t>定</w:t>
            </w:r>
            <w:r>
              <w:rPr>
                <w:rFonts w:hint="eastAsia" w:ascii="仿宋" w:hAnsi="仿宋" w:eastAsia="仿宋" w:cs="仿宋"/>
                <w:bCs/>
                <w:sz w:val="24"/>
                <w:szCs w:val="24"/>
              </w:rPr>
              <w:t>代表</w:t>
            </w:r>
            <w:r>
              <w:rPr>
                <w:rFonts w:hint="eastAsia" w:ascii="仿宋" w:hAnsi="仿宋" w:eastAsia="仿宋" w:cs="仿宋"/>
                <w:bCs/>
                <w:sz w:val="24"/>
                <w:szCs w:val="24"/>
                <w:lang w:eastAsia="zh-CN"/>
              </w:rPr>
              <w:t>人</w:t>
            </w:r>
          </w:p>
        </w:tc>
        <w:tc>
          <w:tcPr>
            <w:tcW w:w="840" w:type="dxa"/>
            <w:noWrap w:val="0"/>
            <w:vAlign w:val="center"/>
          </w:tcPr>
          <w:p>
            <w:pPr>
              <w:spacing w:line="40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 xml:space="preserve">    </w:t>
            </w:r>
          </w:p>
        </w:tc>
        <w:tc>
          <w:tcPr>
            <w:tcW w:w="1230" w:type="dxa"/>
            <w:gridSpan w:val="2"/>
            <w:noWrap w:val="0"/>
            <w:vAlign w:val="center"/>
          </w:tcPr>
          <w:p>
            <w:pPr>
              <w:spacing w:line="400" w:lineRule="exact"/>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身份证号</w:t>
            </w:r>
          </w:p>
        </w:tc>
        <w:tc>
          <w:tcPr>
            <w:tcW w:w="2385" w:type="dxa"/>
            <w:gridSpan w:val="4"/>
            <w:noWrap w:val="0"/>
            <w:vAlign w:val="center"/>
          </w:tcPr>
          <w:p>
            <w:pPr>
              <w:spacing w:line="400" w:lineRule="exact"/>
              <w:jc w:val="both"/>
              <w:rPr>
                <w:rFonts w:hint="eastAsia" w:ascii="仿宋" w:hAnsi="仿宋" w:eastAsia="仿宋" w:cs="仿宋"/>
                <w:bCs/>
                <w:sz w:val="24"/>
                <w:szCs w:val="24"/>
                <w:lang w:val="en-US" w:eastAsia="zh-CN"/>
              </w:rPr>
            </w:pPr>
          </w:p>
        </w:tc>
        <w:tc>
          <w:tcPr>
            <w:tcW w:w="1185" w:type="dxa"/>
            <w:gridSpan w:val="4"/>
            <w:noWrap w:val="0"/>
            <w:vAlign w:val="center"/>
          </w:tcPr>
          <w:p>
            <w:pPr>
              <w:spacing w:line="400" w:lineRule="exact"/>
              <w:jc w:val="both"/>
              <w:rPr>
                <w:rFonts w:hint="eastAsia" w:ascii="仿宋" w:hAnsi="仿宋" w:eastAsia="仿宋" w:cs="仿宋"/>
                <w:bCs/>
                <w:sz w:val="24"/>
                <w:szCs w:val="24"/>
              </w:rPr>
            </w:pPr>
            <w:r>
              <w:rPr>
                <w:rFonts w:hint="eastAsia" w:ascii="仿宋" w:hAnsi="仿宋" w:eastAsia="仿宋" w:cs="仿宋"/>
                <w:bCs/>
                <w:sz w:val="24"/>
                <w:szCs w:val="24"/>
              </w:rPr>
              <w:t>联系电话</w:t>
            </w:r>
          </w:p>
        </w:tc>
        <w:tc>
          <w:tcPr>
            <w:tcW w:w="1282" w:type="dxa"/>
            <w:gridSpan w:val="2"/>
            <w:noWrap w:val="0"/>
            <w:vAlign w:val="center"/>
          </w:tcPr>
          <w:p>
            <w:pPr>
              <w:spacing w:line="400" w:lineRule="exact"/>
              <w:jc w:val="both"/>
              <w:rPr>
                <w:rFonts w:hint="eastAsia" w:ascii="仿宋" w:hAnsi="仿宋" w:eastAsia="仿宋" w:cs="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联</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eastAsia="zh-CN"/>
              </w:rPr>
              <w:t>系</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lang w:eastAsia="zh-CN"/>
              </w:rPr>
              <w:t>人</w:t>
            </w:r>
          </w:p>
        </w:tc>
        <w:tc>
          <w:tcPr>
            <w:tcW w:w="3588" w:type="dxa"/>
            <w:gridSpan w:val="6"/>
            <w:noWrap w:val="0"/>
            <w:vAlign w:val="center"/>
          </w:tcPr>
          <w:p>
            <w:pPr>
              <w:spacing w:line="400" w:lineRule="exact"/>
              <w:jc w:val="center"/>
              <w:rPr>
                <w:rFonts w:hint="eastAsia" w:ascii="仿宋" w:hAnsi="仿宋" w:eastAsia="仿宋" w:cs="仿宋"/>
                <w:bCs/>
                <w:sz w:val="24"/>
                <w:szCs w:val="24"/>
              </w:rPr>
            </w:pPr>
          </w:p>
        </w:tc>
        <w:tc>
          <w:tcPr>
            <w:tcW w:w="1459" w:type="dxa"/>
            <w:gridSpan w:val="3"/>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联系电话</w:t>
            </w:r>
          </w:p>
        </w:tc>
        <w:tc>
          <w:tcPr>
            <w:tcW w:w="1875" w:type="dxa"/>
            <w:gridSpan w:val="4"/>
            <w:noWrap w:val="0"/>
            <w:vAlign w:val="center"/>
          </w:tcPr>
          <w:p>
            <w:pPr>
              <w:spacing w:line="400" w:lineRule="exact"/>
              <w:jc w:val="righ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开户银行</w:t>
            </w:r>
          </w:p>
        </w:tc>
        <w:tc>
          <w:tcPr>
            <w:tcW w:w="6922" w:type="dxa"/>
            <w:gridSpan w:val="13"/>
            <w:noWrap w:val="0"/>
            <w:vAlign w:val="center"/>
          </w:tcPr>
          <w:p>
            <w:pPr>
              <w:spacing w:line="400" w:lineRule="exact"/>
              <w:jc w:val="righ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银行账号</w:t>
            </w:r>
          </w:p>
        </w:tc>
        <w:tc>
          <w:tcPr>
            <w:tcW w:w="3588" w:type="dxa"/>
            <w:gridSpan w:val="6"/>
            <w:noWrap w:val="0"/>
            <w:vAlign w:val="center"/>
          </w:tcPr>
          <w:p>
            <w:pPr>
              <w:spacing w:line="400" w:lineRule="exact"/>
              <w:jc w:val="right"/>
              <w:rPr>
                <w:rFonts w:hint="eastAsia" w:ascii="仿宋" w:hAnsi="仿宋" w:eastAsia="仿宋" w:cs="仿宋"/>
                <w:bCs/>
                <w:sz w:val="24"/>
                <w:szCs w:val="24"/>
              </w:rPr>
            </w:pPr>
          </w:p>
        </w:tc>
        <w:tc>
          <w:tcPr>
            <w:tcW w:w="1722" w:type="dxa"/>
            <w:gridSpan w:val="4"/>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开户银行行号</w:t>
            </w:r>
          </w:p>
        </w:tc>
        <w:tc>
          <w:tcPr>
            <w:tcW w:w="1612" w:type="dxa"/>
            <w:gridSpan w:val="3"/>
            <w:noWrap w:val="0"/>
            <w:vAlign w:val="center"/>
          </w:tcPr>
          <w:p>
            <w:pPr>
              <w:spacing w:line="400" w:lineRule="exact"/>
              <w:jc w:val="right"/>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获得知识产权</w:t>
            </w:r>
          </w:p>
        </w:tc>
        <w:tc>
          <w:tcPr>
            <w:tcW w:w="1410" w:type="dxa"/>
            <w:gridSpan w:val="2"/>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Ⅰ类</w:t>
            </w:r>
          </w:p>
        </w:tc>
        <w:tc>
          <w:tcPr>
            <w:tcW w:w="2178" w:type="dxa"/>
            <w:gridSpan w:val="4"/>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件</w:t>
            </w:r>
          </w:p>
        </w:tc>
        <w:tc>
          <w:tcPr>
            <w:tcW w:w="1722" w:type="dxa"/>
            <w:gridSpan w:val="4"/>
            <w:noWrap w:val="0"/>
            <w:vAlign w:val="center"/>
          </w:tcPr>
          <w:p>
            <w:pPr>
              <w:spacing w:line="400" w:lineRule="exact"/>
              <w:jc w:val="center"/>
              <w:rPr>
                <w:rFonts w:hint="eastAsia" w:ascii="仿宋" w:hAnsi="仿宋" w:eastAsia="仿宋" w:cs="仿宋"/>
                <w:bCs/>
                <w:sz w:val="24"/>
                <w:szCs w:val="24"/>
              </w:rPr>
            </w:pPr>
            <w:r>
              <w:rPr>
                <w:rFonts w:hint="eastAsia" w:ascii="仿宋" w:hAnsi="仿宋" w:eastAsia="仿宋" w:cs="仿宋"/>
                <w:bCs/>
                <w:sz w:val="24"/>
                <w:szCs w:val="24"/>
              </w:rPr>
              <w:t>Ⅱ</w:t>
            </w:r>
            <w:r>
              <w:rPr>
                <w:rFonts w:hint="eastAsia" w:ascii="仿宋" w:hAnsi="仿宋" w:eastAsia="仿宋" w:cs="仿宋"/>
                <w:bCs/>
                <w:sz w:val="24"/>
                <w:szCs w:val="24"/>
                <w:lang w:eastAsia="zh-CN"/>
              </w:rPr>
              <w:t>类</w:t>
            </w:r>
          </w:p>
        </w:tc>
        <w:tc>
          <w:tcPr>
            <w:tcW w:w="1612" w:type="dxa"/>
            <w:gridSpan w:val="3"/>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人力资源情况</w:t>
            </w:r>
          </w:p>
        </w:tc>
        <w:tc>
          <w:tcPr>
            <w:tcW w:w="1410" w:type="dxa"/>
            <w:gridSpan w:val="2"/>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职工总数</w:t>
            </w:r>
          </w:p>
        </w:tc>
        <w:tc>
          <w:tcPr>
            <w:tcW w:w="2178" w:type="dxa"/>
            <w:gridSpan w:val="4"/>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人</w:t>
            </w:r>
          </w:p>
        </w:tc>
        <w:tc>
          <w:tcPr>
            <w:tcW w:w="1722" w:type="dxa"/>
            <w:gridSpan w:val="4"/>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科技人员数</w:t>
            </w:r>
          </w:p>
        </w:tc>
        <w:tc>
          <w:tcPr>
            <w:tcW w:w="1612" w:type="dxa"/>
            <w:gridSpan w:val="3"/>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上年销售收入</w:t>
            </w:r>
          </w:p>
        </w:tc>
        <w:tc>
          <w:tcPr>
            <w:tcW w:w="2940" w:type="dxa"/>
            <w:gridSpan w:val="5"/>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万元</w:t>
            </w:r>
          </w:p>
        </w:tc>
        <w:tc>
          <w:tcPr>
            <w:tcW w:w="1695" w:type="dxa"/>
            <w:gridSpan w:val="3"/>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上年研发投入</w:t>
            </w:r>
          </w:p>
        </w:tc>
        <w:tc>
          <w:tcPr>
            <w:tcW w:w="2287" w:type="dxa"/>
            <w:gridSpan w:val="5"/>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45" w:type="dxa"/>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上年净资产</w:t>
            </w:r>
          </w:p>
        </w:tc>
        <w:tc>
          <w:tcPr>
            <w:tcW w:w="2940" w:type="dxa"/>
            <w:gridSpan w:val="5"/>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万元</w:t>
            </w:r>
          </w:p>
        </w:tc>
        <w:tc>
          <w:tcPr>
            <w:tcW w:w="1695" w:type="dxa"/>
            <w:gridSpan w:val="3"/>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上年利润总额</w:t>
            </w:r>
          </w:p>
        </w:tc>
        <w:tc>
          <w:tcPr>
            <w:tcW w:w="2287" w:type="dxa"/>
            <w:gridSpan w:val="5"/>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785" w:type="dxa"/>
            <w:gridSpan w:val="6"/>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上年度高新技术产品（服务）收入</w:t>
            </w:r>
          </w:p>
        </w:tc>
        <w:tc>
          <w:tcPr>
            <w:tcW w:w="3982" w:type="dxa"/>
            <w:gridSpan w:val="8"/>
            <w:noWrap w:val="0"/>
            <w:vAlign w:val="center"/>
          </w:tcPr>
          <w:p>
            <w:pPr>
              <w:spacing w:line="400" w:lineRule="exact"/>
              <w:jc w:val="right"/>
              <w:rPr>
                <w:rFonts w:hint="eastAsia" w:ascii="仿宋" w:hAnsi="仿宋" w:eastAsia="仿宋" w:cs="仿宋"/>
                <w:bCs/>
                <w:sz w:val="24"/>
                <w:szCs w:val="24"/>
                <w:lang w:eastAsia="zh-CN"/>
              </w:rPr>
            </w:pPr>
            <w:r>
              <w:rPr>
                <w:rFonts w:hint="eastAsia" w:ascii="仿宋" w:hAnsi="仿宋" w:eastAsia="仿宋" w:cs="仿宋"/>
                <w:bCs/>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85" w:type="dxa"/>
            <w:gridSpan w:val="6"/>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认定前一年及认定后是否发生过重大安全事故、重大质量事故或严重环境违法行为</w:t>
            </w:r>
          </w:p>
        </w:tc>
        <w:tc>
          <w:tcPr>
            <w:tcW w:w="3982" w:type="dxa"/>
            <w:gridSpan w:val="8"/>
            <w:noWrap w:val="0"/>
            <w:vAlign w:val="center"/>
          </w:tcPr>
          <w:p>
            <w:pPr>
              <w:spacing w:line="400" w:lineRule="exact"/>
              <w:jc w:val="center"/>
              <w:rPr>
                <w:rFonts w:hint="eastAsia" w:ascii="仿宋" w:hAnsi="仿宋" w:eastAsia="仿宋" w:cs="仿宋"/>
                <w:bCs/>
                <w:sz w:val="24"/>
                <w:szCs w:val="24"/>
                <w:lang w:eastAsia="zh-CN"/>
              </w:rPr>
            </w:pPr>
            <w:r>
              <w:rPr>
                <w:rFonts w:hint="eastAsia" w:ascii="仿宋" w:hAnsi="仿宋" w:eastAsia="仿宋" w:cs="仿宋"/>
                <w:bCs/>
                <w:sz w:val="24"/>
                <w:szCs w:val="24"/>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bCs/>
                <w:sz w:val="24"/>
                <w:szCs w:val="24"/>
              </w:rPr>
            </w:pPr>
            <w:r>
              <w:rPr>
                <w:rFonts w:hint="eastAsia" w:ascii="仿宋" w:hAnsi="仿宋" w:eastAsia="仿宋" w:cs="仿宋"/>
                <w:bCs/>
                <w:sz w:val="24"/>
                <w:szCs w:val="24"/>
                <w:lang w:eastAsia="zh-CN"/>
              </w:rPr>
              <w:t>申请奖励</w:t>
            </w:r>
            <w:r>
              <w:rPr>
                <w:rFonts w:hint="eastAsia" w:ascii="仿宋" w:hAnsi="仿宋" w:eastAsia="仿宋" w:cs="仿宋"/>
                <w:bCs/>
                <w:sz w:val="24"/>
                <w:szCs w:val="24"/>
              </w:rPr>
              <w:t>类型</w:t>
            </w:r>
          </w:p>
        </w:tc>
        <w:tc>
          <w:tcPr>
            <w:tcW w:w="6922"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 w:hAnsi="仿宋" w:eastAsia="仿宋" w:cs="仿宋"/>
                <w:bCs/>
                <w:sz w:val="24"/>
                <w:szCs w:val="24"/>
              </w:rPr>
            </w:pPr>
            <w:r>
              <w:rPr>
                <w:rFonts w:hint="eastAsia" w:ascii="仿宋" w:hAnsi="仿宋" w:eastAsia="仿宋" w:cs="仿宋"/>
                <w:bCs/>
                <w:sz w:val="24"/>
                <w:szCs w:val="24"/>
              </w:rPr>
              <w:t>□</w:t>
            </w:r>
            <w:r>
              <w:rPr>
                <w:rFonts w:hint="eastAsia" w:ascii="仿宋" w:hAnsi="仿宋" w:eastAsia="仿宋" w:cs="仿宋"/>
                <w:bCs/>
                <w:sz w:val="24"/>
                <w:szCs w:val="24"/>
                <w:lang w:eastAsia="zh-CN"/>
              </w:rPr>
              <w:t>首次</w:t>
            </w:r>
            <w:r>
              <w:rPr>
                <w:rFonts w:hint="eastAsia" w:ascii="仿宋" w:hAnsi="仿宋" w:eastAsia="仿宋" w:cs="仿宋"/>
                <w:bCs/>
                <w:sz w:val="24"/>
                <w:szCs w:val="24"/>
              </w:rPr>
              <w:t xml:space="preserve">认定高新技术企业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连续三次</w:t>
            </w:r>
            <w:r>
              <w:rPr>
                <w:rFonts w:hint="eastAsia" w:ascii="仿宋" w:hAnsi="仿宋" w:eastAsia="仿宋" w:cs="仿宋"/>
                <w:bCs/>
                <w:sz w:val="24"/>
                <w:szCs w:val="24"/>
              </w:rPr>
              <w:t>认定高新技术企业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153" w:hRule="atLeast"/>
        </w:trPr>
        <w:tc>
          <w:tcPr>
            <w:tcW w:w="1845" w:type="dxa"/>
            <w:noWrap w:val="0"/>
            <w:vAlign w:val="center"/>
          </w:tcPr>
          <w:p>
            <w:pPr>
              <w:spacing w:line="400" w:lineRule="exact"/>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申报单位意见</w:t>
            </w:r>
          </w:p>
        </w:tc>
        <w:tc>
          <w:tcPr>
            <w:tcW w:w="6915"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lang w:eastAsia="zh-CN"/>
              </w:rPr>
              <w:t>承诺该资金用于奖励研发团队</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单位</w:t>
            </w:r>
            <w:r>
              <w:rPr>
                <w:rFonts w:hint="eastAsia" w:ascii="仿宋" w:hAnsi="仿宋" w:eastAsia="仿宋" w:cs="仿宋"/>
                <w:sz w:val="24"/>
                <w:szCs w:val="24"/>
                <w:lang w:eastAsia="zh-CN"/>
              </w:rPr>
              <w:t>法定代表</w:t>
            </w:r>
            <w:r>
              <w:rPr>
                <w:rFonts w:hint="eastAsia" w:ascii="仿宋" w:hAnsi="仿宋" w:eastAsia="仿宋" w:cs="仿宋"/>
                <w:sz w:val="24"/>
                <w:szCs w:val="24"/>
              </w:rPr>
              <w:t>人(签字)：               （单位公章）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bl>
    <w:p>
      <w:pPr>
        <w:spacing w:line="660" w:lineRule="exact"/>
        <w:jc w:val="both"/>
        <w:rPr>
          <w:rFonts w:hint="eastAsia" w:ascii="仿宋_GB2312" w:hAnsi="仿宋_GB2312" w:eastAsia="仿宋_GB2312" w:cs="华文中宋"/>
          <w:bCs/>
          <w:sz w:val="32"/>
          <w:szCs w:val="30"/>
          <w:lang w:val="en-US" w:eastAsia="zh-CN"/>
        </w:rPr>
      </w:pPr>
      <w:r>
        <w:rPr>
          <w:rFonts w:hint="eastAsia" w:ascii="仿宋_GB2312" w:hAnsi="仿宋_GB2312" w:eastAsia="仿宋_GB2312" w:cs="华文中宋"/>
          <w:bCs/>
          <w:sz w:val="32"/>
          <w:szCs w:val="30"/>
          <w:lang w:val="en-US" w:eastAsia="zh-CN"/>
        </w:rPr>
        <w:t>附表2</w:t>
      </w:r>
    </w:p>
    <w:p>
      <w:pPr>
        <w:spacing w:line="660" w:lineRule="exact"/>
        <w:jc w:val="center"/>
        <w:rPr>
          <w:rFonts w:hint="eastAsia" w:ascii="华文中宋" w:hAnsi="华文中宋" w:eastAsia="华文中宋" w:cs="华文中宋"/>
          <w:b/>
          <w:bCs w:val="0"/>
          <w:sz w:val="36"/>
          <w:szCs w:val="44"/>
        </w:rPr>
      </w:pPr>
      <w:r>
        <w:rPr>
          <w:rFonts w:hint="eastAsia" w:ascii="宋体" w:hAnsi="宋体" w:eastAsia="宋体" w:cs="方正小标宋简体"/>
          <w:b/>
          <w:bCs w:val="0"/>
          <w:sz w:val="36"/>
          <w:szCs w:val="30"/>
        </w:rPr>
        <w:t>高新技术企业认定奖励</w:t>
      </w:r>
      <w:r>
        <w:rPr>
          <w:rFonts w:hint="eastAsia" w:ascii="宋体" w:hAnsi="宋体" w:eastAsia="宋体" w:cs="方正小标宋简体"/>
          <w:b/>
          <w:bCs w:val="0"/>
          <w:sz w:val="36"/>
          <w:szCs w:val="30"/>
          <w:lang w:eastAsia="zh-CN"/>
        </w:rPr>
        <w:t>推荐汇总</w:t>
      </w:r>
      <w:r>
        <w:rPr>
          <w:rFonts w:hint="eastAsia" w:ascii="宋体" w:hAnsi="宋体" w:eastAsia="宋体" w:cs="方正小标宋简体"/>
          <w:b/>
          <w:bCs w:val="0"/>
          <w:sz w:val="36"/>
          <w:szCs w:val="30"/>
        </w:rPr>
        <w:t>表</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eastAsia="zh-CN"/>
        </w:rPr>
        <w:t>组织推荐单位 ：</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lang w:eastAsia="zh-CN"/>
        </w:rPr>
        <w:t>(盖章)</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3930"/>
        <w:gridCol w:w="226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序号</w:t>
            </w:r>
          </w:p>
        </w:tc>
        <w:tc>
          <w:tcPr>
            <w:tcW w:w="3930" w:type="dxa"/>
            <w:tcBorders>
              <w:top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企业名称</w:t>
            </w:r>
          </w:p>
        </w:tc>
        <w:tc>
          <w:tcPr>
            <w:tcW w:w="2265" w:type="dxa"/>
            <w:tcBorders>
              <w:top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所在县(市、区)</w:t>
            </w:r>
          </w:p>
        </w:tc>
        <w:tc>
          <w:tcPr>
            <w:tcW w:w="1755" w:type="dxa"/>
            <w:tcBorders>
              <w:top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35" w:type="dxa"/>
            <w:tcBorders>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1</w:t>
            </w:r>
          </w:p>
        </w:tc>
        <w:tc>
          <w:tcPr>
            <w:tcW w:w="3930"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35" w:type="dxa"/>
            <w:tcBorders>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2</w:t>
            </w:r>
          </w:p>
        </w:tc>
        <w:tc>
          <w:tcPr>
            <w:tcW w:w="3930"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835" w:type="dxa"/>
            <w:tcBorders>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3</w:t>
            </w:r>
          </w:p>
        </w:tc>
        <w:tc>
          <w:tcPr>
            <w:tcW w:w="3930"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35" w:type="dxa"/>
            <w:tcBorders>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p>
        </w:tc>
        <w:tc>
          <w:tcPr>
            <w:tcW w:w="3930"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w:t>
            </w:r>
          </w:p>
        </w:tc>
        <w:tc>
          <w:tcPr>
            <w:tcW w:w="3930"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w:t>
            </w:r>
          </w:p>
        </w:tc>
        <w:tc>
          <w:tcPr>
            <w:tcW w:w="3930"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right="0" w:rightChars="0" w:firstLine="0" w:firstLineChars="0"/>
              <w:jc w:val="center"/>
              <w:rPr>
                <w:rFonts w:hint="eastAsia" w:ascii="仿宋_GB2312" w:hAnsi="仿宋_GB2312" w:eastAsia="仿宋_GB2312" w:cs="仿宋_GB2312"/>
                <w:bCs/>
                <w:kern w:val="0"/>
                <w:sz w:val="24"/>
                <w:szCs w:val="24"/>
              </w:rPr>
            </w:pPr>
            <w:r>
              <w:rPr>
                <w:rFonts w:hint="eastAsia" w:ascii="宋体" w:hAnsi="宋体" w:eastAsia="宋体" w:cs="宋体"/>
                <w:bCs/>
                <w:kern w:val="0"/>
                <w:sz w:val="24"/>
                <w:szCs w:val="24"/>
              </w:rPr>
              <w:t>…</w:t>
            </w:r>
          </w:p>
        </w:tc>
        <w:tc>
          <w:tcPr>
            <w:tcW w:w="3930"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2265"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c>
          <w:tcPr>
            <w:tcW w:w="1755" w:type="dxa"/>
            <w:tcBorders>
              <w:top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bCs/>
                <w:kern w:val="0"/>
                <w:sz w:val="24"/>
                <w:szCs w:val="24"/>
              </w:rPr>
            </w:pPr>
          </w:p>
        </w:tc>
      </w:tr>
    </w:tbl>
    <w:p>
      <w:pPr>
        <w:widowControl/>
        <w:rPr>
          <w:rFonts w:ascii="宋体" w:cs="宋体"/>
          <w:bCs/>
          <w:kern w:val="0"/>
        </w:rPr>
      </w:pPr>
      <w:r>
        <w:rPr>
          <w:rFonts w:ascii="宋体" w:hAnsi="宋体" w:cs="宋体"/>
          <w:bCs/>
          <w:kern w:val="0"/>
        </w:rPr>
        <w:t xml:space="preserve"> </w:t>
      </w:r>
      <w:r>
        <w:rPr>
          <w:rFonts w:hint="eastAsia" w:ascii="仿宋_GB2312" w:eastAsia="仿宋_GB2312"/>
          <w:sz w:val="24"/>
          <w:szCs w:val="24"/>
          <w:lang w:eastAsia="zh-CN"/>
        </w:rPr>
        <w:t>备注：不予推荐的应写明具体原因和理由。</w:t>
      </w:r>
    </w:p>
    <w:p>
      <w:pPr>
        <w:keepNext w:val="0"/>
        <w:keepLines w:val="0"/>
        <w:pageBreakBefore w:val="0"/>
        <w:widowControl/>
        <w:kinsoku/>
        <w:wordWrap/>
        <w:overflowPunct/>
        <w:topLinePunct w:val="0"/>
        <w:autoSpaceDE/>
        <w:autoSpaceDN/>
        <w:bidi w:val="0"/>
        <w:adjustRightInd/>
        <w:snapToGrid/>
        <w:spacing w:before="0" w:beforeLines="0" w:after="0" w:afterLines="0" w:line="360" w:lineRule="auto"/>
        <w:ind w:right="0" w:rightChars="0"/>
        <w:jc w:val="both"/>
        <w:textAlignment w:val="auto"/>
        <w:outlineLvl w:val="9"/>
        <w:rPr>
          <w:rFonts w:hint="eastAsia" w:ascii="仿宋" w:hAnsi="仿宋" w:eastAsia="仿宋_GB2312" w:cs="仿宋"/>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kern w:val="0"/>
          <w:sz w:val="28"/>
          <w:szCs w:val="28"/>
        </w:rPr>
        <w:t>联系人：              联系电话：</w:t>
      </w:r>
      <w:r>
        <w:rPr>
          <w:rFonts w:hint="eastAsia" w:ascii="仿宋_GB2312" w:hAnsi="仿宋_GB2312" w:eastAsia="仿宋_GB2312" w:cs="仿宋_GB2312"/>
          <w:bCs/>
          <w:kern w:val="0"/>
          <w:sz w:val="28"/>
          <w:szCs w:val="28"/>
          <w:lang w:val="en-US" w:eastAsia="zh-CN"/>
        </w:rPr>
        <w:t xml:space="preserve">          </w:t>
      </w:r>
      <w:r>
        <w:rPr>
          <w:rFonts w:hint="eastAsia" w:ascii="仿宋_GB2312" w:hAnsi="仿宋_GB2312" w:eastAsia="仿宋_GB2312" w:cs="仿宋_GB2312"/>
          <w:bCs/>
          <w:kern w:val="0"/>
          <w:sz w:val="28"/>
          <w:szCs w:val="28"/>
        </w:rPr>
        <w:t>填报日期</w:t>
      </w:r>
      <w:r>
        <w:rPr>
          <w:rFonts w:hint="eastAsia" w:ascii="仿宋_GB2312" w:hAnsi="仿宋_GB2312" w:eastAsia="仿宋_GB2312" w:cs="仿宋_GB2312"/>
          <w:bCs/>
          <w:kern w:val="0"/>
          <w:sz w:val="28"/>
          <w:szCs w:val="28"/>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EEB634"/>
    <w:rsid w:val="57BF04CB"/>
    <w:rsid w:val="75FE352A"/>
    <w:rsid w:val="7B69FF40"/>
    <w:rsid w:val="7DCF9E2E"/>
    <w:rsid w:val="7FFFB854"/>
    <w:rsid w:val="DCF1D6B1"/>
    <w:rsid w:val="EB3FA516"/>
    <w:rsid w:val="EF535C5A"/>
    <w:rsid w:val="FEF7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896</Words>
  <Characters>974</Characters>
  <Paragraphs>38</Paragraphs>
  <TotalTime>12</TotalTime>
  <ScaleCrop>false</ScaleCrop>
  <LinksUpToDate>false</LinksUpToDate>
  <CharactersWithSpaces>1005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2019-07-24T11:12:00Z</dcterms:created>
  <dc:creator>hp</dc:creator>
  <cp:lastModifiedBy>user</cp:lastModifiedBy>
  <cp:lastPrinted>2021-06-05T01:38:00Z</cp:lastPrinted>
  <dcterms:modified xsi:type="dcterms:W3CDTF">2021-06-15T11:17:45Z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06774d4b5559423bb5b7486f8dbe922e</vt:lpwstr>
  </property>
</Properties>
</file>